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- 25.08.2019 r.- XXI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Władysław KOWALSKI - 56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11.00 -  Dziękczynna za 40 lat małżeństwa, z prośbą o Boże błogosławieństwo na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>dalsze lata życia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 - o Boże błogosławieństwo dla Iwony i Mateusza w 1 rocznicę ślubu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b/>
          <w:bCs/>
          <w:sz w:val="24"/>
          <w:szCs w:val="24"/>
          <w:u w:val="single" w:color="FFFFFF"/>
        </w:rPr>
        <w:t>PONIEDZIAŁEK - 26.08.2019 r.- NMP Częstochowskiej</w:t>
      </w:r>
      <w:r>
        <w:rPr>
          <w:sz w:val="24"/>
          <w:szCs w:val="24"/>
        </w:rPr>
        <w:t xml:space="preserve">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rStyle w:val="Wyrnienie"/>
          <w:b w:val="false"/>
          <w:bCs w:val="false"/>
          <w:sz w:val="24"/>
          <w:szCs w:val="24"/>
        </w:rPr>
        <w:t>godz. 18.00 -  ………………………………………………………………………….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WTOREK - 27.08.2019 r.- Św. Moniki, wspomnienie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…………………………………………………………………………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ŚRODA 28.08.2019- Św. Augustyna, bp i dK, wspomnienie 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18.00 -o Boże błogosławieństwo dla Zosi z okazji urodzin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b/>
          <w:bCs/>
          <w:sz w:val="24"/>
          <w:szCs w:val="24"/>
          <w:u w:val="single" w:color="FFFFFF"/>
        </w:rPr>
        <w:t>CZWARTEK-29.08.2019 r.- Męczeństwo Św. Jana Chrzciciela, wspomnienie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18.00 - o Boże błogosławieństwo, opiekę Matki Bożej dla Doroty i Mariana w kolejną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rocznicę ślubu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PIATEK - 30.08.2019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16.00 - Msza św. ślubna Paweł Kruk i Magdalena Chrzanowski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SOBOTA  - 31.08.2019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16.00 - Msza św. ślubna - Anna i Tomasz Kluska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Tadeusz JABŁOŃSKI - 1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- 01.09.2019 r.- XXII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Jerzy TROJANOWSKI - 10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11.00 -  + Julia, Władysław ++ rodzeństwo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/>
      </w:pPr>
      <w:r>
        <w:rPr>
          <w:sz w:val="24"/>
          <w:szCs w:val="24"/>
        </w:rPr>
        <w:t xml:space="preserve">godz. 18.00  - </w:t>
      </w:r>
      <w:bookmarkStart w:id="0" w:name="__DdeLink__146_392217704"/>
      <w:r>
        <w:rPr>
          <w:sz w:val="24"/>
          <w:szCs w:val="24"/>
        </w:rPr>
        <w:t>+ Maria i Jan PYZA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non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LibreOffice/6.3.0.4$Windows_X86_64 LibreOffice_project/057fc023c990d676a43019934386b85b21a9ee99</Application>
  <Pages>1</Pages>
  <Words>188</Words>
  <Characters>1016</Characters>
  <CharactersWithSpaces>1240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